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3E93" w:rsidRDefault="005A3A0B">
      <w:pPr>
        <w:pStyle w:val="11"/>
        <w:numPr>
          <w:ilvl w:val="0"/>
          <w:numId w:val="0"/>
        </w:numPr>
        <w:jc w:val="both"/>
        <w:rPr>
          <w:rFonts w:cs="Times New Roman"/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81100" cy="10191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3E93" w:rsidRDefault="00B73E93">
      <w:pPr>
        <w:spacing w:after="0"/>
        <w:jc w:val="both"/>
        <w:rPr>
          <w:rFonts w:ascii="Times New Roman" w:hAnsi="Times New Roman" w:cs="Times New Roman"/>
          <w:b/>
          <w:bCs/>
        </w:rPr>
      </w:pPr>
    </w:p>
    <w:p w:rsidR="00B73E93" w:rsidRDefault="005A3A0B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Российская Федерация</w:t>
      </w:r>
    </w:p>
    <w:p w:rsidR="00B73E93" w:rsidRDefault="00B73E93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B73E93" w:rsidRDefault="005A3A0B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OLE_LINK4"/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Самарская область</w:t>
      </w:r>
      <w:bookmarkEnd w:id="0"/>
    </w:p>
    <w:p w:rsidR="00B73E93" w:rsidRDefault="00B73E9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B73E93" w:rsidRDefault="005A3A0B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Администрация сельского поселения Мусорка муниципального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района Ставропольский Самарской области</w:t>
      </w:r>
    </w:p>
    <w:p w:rsidR="00B73E93" w:rsidRDefault="00B73E93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B73E93" w:rsidRDefault="005A3A0B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ПОСТАНОВЛЕНИЕ</w:t>
      </w:r>
    </w:p>
    <w:p w:rsidR="00B73E93" w:rsidRDefault="00B73E93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bookmarkStart w:id="1" w:name="_Hlk47811088"/>
      <w:bookmarkStart w:id="2" w:name="OLE_LINK2"/>
      <w:bookmarkStart w:id="3" w:name="OLE_LINK1"/>
      <w:bookmarkEnd w:id="1"/>
      <w:bookmarkEnd w:id="2"/>
      <w:bookmarkEnd w:id="3"/>
    </w:p>
    <w:p w:rsidR="00B73E93" w:rsidRDefault="00C5509A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bCs/>
          <w:sz w:val="28"/>
          <w:szCs w:val="28"/>
        </w:rPr>
        <w:t>От  22.11</w:t>
      </w:r>
      <w:r w:rsidR="005A3A0B">
        <w:rPr>
          <w:rFonts w:ascii="Times New Roman" w:hAnsi="Times New Roman" w:cs="Times New Roman"/>
          <w:b/>
          <w:bCs/>
          <w:sz w:val="28"/>
          <w:szCs w:val="28"/>
        </w:rPr>
        <w:t>.2024</w:t>
      </w:r>
      <w:proofErr w:type="gramEnd"/>
      <w:r w:rsidR="005A3A0B">
        <w:rPr>
          <w:rFonts w:ascii="Times New Roman" w:hAnsi="Times New Roman" w:cs="Times New Roman"/>
          <w:b/>
          <w:bCs/>
          <w:sz w:val="28"/>
          <w:szCs w:val="28"/>
        </w:rPr>
        <w:t xml:space="preserve"> г.                                                   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№ 70</w:t>
      </w:r>
    </w:p>
    <w:p w:rsidR="00B73E93" w:rsidRDefault="00B73E93">
      <w:pPr>
        <w:jc w:val="both"/>
      </w:pPr>
    </w:p>
    <w:p w:rsidR="00B73E93" w:rsidRDefault="005A3A0B">
      <w:pPr>
        <w:jc w:val="both"/>
        <w:rPr>
          <w:b/>
          <w:bCs/>
          <w:color w:val="000000"/>
          <w:sz w:val="28"/>
          <w:szCs w:val="28"/>
        </w:rPr>
      </w:pPr>
      <w:r>
        <w:t xml:space="preserve">      </w:t>
      </w:r>
      <w:r>
        <w:rPr>
          <w:b/>
          <w:bCs/>
          <w:sz w:val="28"/>
          <w:szCs w:val="28"/>
        </w:rPr>
        <w:t>О внесении изменений в Постановление</w:t>
      </w:r>
      <w:r>
        <w:rPr>
          <w:b/>
          <w:bCs/>
          <w:sz w:val="28"/>
          <w:szCs w:val="28"/>
        </w:rPr>
        <w:t xml:space="preserve"> Администрации сельского поселения Мусорка муниципального района </w:t>
      </w:r>
      <w:proofErr w:type="gramStart"/>
      <w:r>
        <w:rPr>
          <w:b/>
          <w:bCs/>
          <w:sz w:val="28"/>
          <w:szCs w:val="28"/>
        </w:rPr>
        <w:t>Ставропольский  Самарской</w:t>
      </w:r>
      <w:proofErr w:type="gramEnd"/>
      <w:r>
        <w:rPr>
          <w:b/>
          <w:bCs/>
          <w:sz w:val="28"/>
          <w:szCs w:val="28"/>
        </w:rPr>
        <w:t xml:space="preserve"> области от 30 января 2019 года № 7 «</w:t>
      </w:r>
      <w:r>
        <w:rPr>
          <w:b/>
          <w:bCs/>
          <w:color w:val="000000"/>
          <w:sz w:val="28"/>
          <w:szCs w:val="28"/>
        </w:rPr>
        <w:t xml:space="preserve">Об утверждении Реестра мест (площадок) накопления твердых коммунальных отходов, расположенных на территории сельского поселения  </w:t>
      </w:r>
      <w:r>
        <w:rPr>
          <w:b/>
          <w:bCs/>
          <w:color w:val="000000"/>
          <w:sz w:val="28"/>
          <w:szCs w:val="28"/>
        </w:rPr>
        <w:t>Мусорка»</w:t>
      </w:r>
    </w:p>
    <w:p w:rsidR="00B73E93" w:rsidRDefault="005A3A0B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</w:t>
      </w:r>
    </w:p>
    <w:p w:rsidR="00B73E93" w:rsidRDefault="00B73E93">
      <w:pPr>
        <w:jc w:val="both"/>
        <w:rPr>
          <w:b/>
          <w:bCs/>
          <w:sz w:val="28"/>
          <w:szCs w:val="28"/>
        </w:rPr>
      </w:pPr>
    </w:p>
    <w:p w:rsidR="00B73E93" w:rsidRDefault="005A3A0B">
      <w:pPr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</w:t>
      </w:r>
      <w:r>
        <w:rPr>
          <w:sz w:val="28"/>
          <w:szCs w:val="28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Постановлением Правительства Российской Фед</w:t>
      </w:r>
      <w:r w:rsidR="00C5509A">
        <w:rPr>
          <w:sz w:val="28"/>
          <w:szCs w:val="28"/>
        </w:rPr>
        <w:t>ерации от 31.08.2018г. № 1039 «</w:t>
      </w:r>
      <w:r>
        <w:rPr>
          <w:sz w:val="28"/>
          <w:szCs w:val="28"/>
        </w:rPr>
        <w:t>Об утверждени</w:t>
      </w:r>
      <w:r>
        <w:rPr>
          <w:sz w:val="28"/>
          <w:szCs w:val="28"/>
        </w:rPr>
        <w:t xml:space="preserve">и Правил обустройства </w:t>
      </w:r>
      <w:proofErr w:type="gramStart"/>
      <w:r>
        <w:rPr>
          <w:sz w:val="28"/>
          <w:szCs w:val="28"/>
        </w:rPr>
        <w:t>мест  (</w:t>
      </w:r>
      <w:proofErr w:type="gramEnd"/>
      <w:r>
        <w:rPr>
          <w:sz w:val="28"/>
          <w:szCs w:val="28"/>
        </w:rPr>
        <w:t>площадок) накопления твердых коммунальных отходов и ведения их реестра», пунктом 4 статьи 13.4 Федерального закона от 24.06.1998 № 89-ФЗ « Об отходах производства и потребления», Уставом сельского поселения Мусорка.</w:t>
      </w:r>
    </w:p>
    <w:p w:rsidR="00B73E93" w:rsidRDefault="005A3A0B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ПОСТАНОВЛЯЮ</w:t>
      </w:r>
      <w:r>
        <w:rPr>
          <w:b/>
          <w:bCs/>
          <w:sz w:val="28"/>
          <w:szCs w:val="28"/>
        </w:rPr>
        <w:t>:</w:t>
      </w:r>
    </w:p>
    <w:p w:rsidR="00B73E93" w:rsidRDefault="00B73E93">
      <w:pPr>
        <w:jc w:val="both"/>
        <w:rPr>
          <w:b/>
          <w:bCs/>
          <w:sz w:val="28"/>
          <w:szCs w:val="28"/>
        </w:rPr>
      </w:pPr>
    </w:p>
    <w:p w:rsidR="00B73E93" w:rsidRDefault="005A3A0B">
      <w:pPr>
        <w:pStyle w:val="a6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Включить в Реестр мест (площадок) накопления твердых коммунальных отходов, расположенных на территории сельского поселения Мусорка муниципального района Ставропольский </w:t>
      </w:r>
      <w:r>
        <w:rPr>
          <w:sz w:val="28"/>
          <w:szCs w:val="28"/>
        </w:rPr>
        <w:lastRenderedPageBreak/>
        <w:t>Самарской области площадку ТКО по адресу: Самарская область, Ставропольский район, се</w:t>
      </w:r>
      <w:r>
        <w:rPr>
          <w:sz w:val="28"/>
          <w:szCs w:val="28"/>
        </w:rPr>
        <w:t>льское поселение Мусорка, с. Ташла,</w:t>
      </w:r>
      <w:r w:rsidR="00C5509A">
        <w:rPr>
          <w:sz w:val="28"/>
          <w:szCs w:val="28"/>
        </w:rPr>
        <w:t xml:space="preserve"> ул. Хлебная, 1А</w:t>
      </w:r>
      <w:r>
        <w:rPr>
          <w:sz w:val="28"/>
          <w:szCs w:val="28"/>
        </w:rPr>
        <w:t xml:space="preserve">. </w:t>
      </w:r>
    </w:p>
    <w:p w:rsidR="00C5509A" w:rsidRDefault="00C5509A" w:rsidP="00B97BD2">
      <w:pPr>
        <w:pStyle w:val="a6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Внести изменения в Р</w:t>
      </w:r>
      <w:r w:rsidR="009C6AB0">
        <w:rPr>
          <w:sz w:val="28"/>
          <w:szCs w:val="28"/>
        </w:rPr>
        <w:t xml:space="preserve">еестр </w:t>
      </w:r>
      <w:proofErr w:type="gramStart"/>
      <w:r w:rsidR="009C6AB0">
        <w:rPr>
          <w:sz w:val="28"/>
          <w:szCs w:val="28"/>
        </w:rPr>
        <w:t xml:space="preserve">мест </w:t>
      </w:r>
      <w:bookmarkStart w:id="4" w:name="_GoBack"/>
      <w:bookmarkEnd w:id="4"/>
      <w:r>
        <w:rPr>
          <w:sz w:val="28"/>
          <w:szCs w:val="28"/>
        </w:rPr>
        <w:t xml:space="preserve"> (</w:t>
      </w:r>
      <w:proofErr w:type="gramEnd"/>
      <w:r>
        <w:rPr>
          <w:sz w:val="28"/>
          <w:szCs w:val="28"/>
        </w:rPr>
        <w:t>площадок) накопления твердых коммунальных отходов</w:t>
      </w:r>
      <w:r w:rsidR="00B97BD2">
        <w:rPr>
          <w:sz w:val="28"/>
          <w:szCs w:val="28"/>
        </w:rPr>
        <w:t xml:space="preserve"> (далее ТКО)</w:t>
      </w:r>
      <w:r>
        <w:rPr>
          <w:sz w:val="28"/>
          <w:szCs w:val="28"/>
        </w:rPr>
        <w:t xml:space="preserve"> </w:t>
      </w:r>
      <w:r w:rsidR="00B97BD2">
        <w:rPr>
          <w:sz w:val="28"/>
          <w:szCs w:val="28"/>
        </w:rPr>
        <w:t>расположенных на территории сельского поселения Мусорка муниципального района Ставропольский Самарской</w:t>
      </w:r>
      <w:r w:rsidR="00B97BD2">
        <w:rPr>
          <w:sz w:val="28"/>
          <w:szCs w:val="28"/>
        </w:rPr>
        <w:t xml:space="preserve"> области в части адресов мест накопления ТКО согласно Приложения 1 к настоящему постановлению.</w:t>
      </w:r>
    </w:p>
    <w:p w:rsidR="00B73E93" w:rsidRDefault="005A3A0B">
      <w:pPr>
        <w:pStyle w:val="a6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Постановление вступает в силу с момента его опубликования на официальном сайте: </w:t>
      </w:r>
      <w:hyperlink r:id="rId6">
        <w:r>
          <w:rPr>
            <w:sz w:val="28"/>
            <w:szCs w:val="28"/>
            <w:lang w:val="en-US"/>
          </w:rPr>
          <w:t>http</w:t>
        </w:r>
        <w:r>
          <w:rPr>
            <w:sz w:val="28"/>
            <w:szCs w:val="28"/>
          </w:rPr>
          <w:t>://</w:t>
        </w:r>
        <w:proofErr w:type="spellStart"/>
        <w:r>
          <w:rPr>
            <w:sz w:val="28"/>
            <w:szCs w:val="28"/>
            <w:lang w:val="en-US"/>
          </w:rPr>
          <w:t>musorka</w:t>
        </w:r>
        <w:proofErr w:type="spellEnd"/>
        <w:r>
          <w:rPr>
            <w:sz w:val="28"/>
            <w:szCs w:val="28"/>
          </w:rPr>
          <w:t>.</w:t>
        </w:r>
        <w:proofErr w:type="spellStart"/>
        <w:r>
          <w:rPr>
            <w:sz w:val="28"/>
            <w:szCs w:val="28"/>
            <w:lang w:val="en-US"/>
          </w:rPr>
          <w:t>stavrsp</w:t>
        </w:r>
        <w:proofErr w:type="spellEnd"/>
        <w:r>
          <w:rPr>
            <w:sz w:val="28"/>
            <w:szCs w:val="28"/>
          </w:rPr>
          <w:t>.</w:t>
        </w:r>
        <w:proofErr w:type="spellStart"/>
        <w:r>
          <w:rPr>
            <w:sz w:val="28"/>
            <w:szCs w:val="28"/>
            <w:lang w:val="en-US"/>
          </w:rPr>
          <w:t>ru</w:t>
        </w:r>
        <w:proofErr w:type="spellEnd"/>
      </w:hyperlink>
      <w:r>
        <w:rPr>
          <w:sz w:val="28"/>
          <w:szCs w:val="28"/>
        </w:rPr>
        <w:t xml:space="preserve"> и газете «Вестник сельского поселе</w:t>
      </w:r>
      <w:r>
        <w:rPr>
          <w:sz w:val="28"/>
          <w:szCs w:val="28"/>
        </w:rPr>
        <w:t>ния Мусорка»</w:t>
      </w:r>
    </w:p>
    <w:p w:rsidR="00B73E93" w:rsidRDefault="005A3A0B">
      <w:pPr>
        <w:pStyle w:val="a6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Контроль за выполнением настоящего постановления оставляю за собой.</w:t>
      </w:r>
    </w:p>
    <w:p w:rsidR="00B73E93" w:rsidRDefault="00B73E93">
      <w:pPr>
        <w:pStyle w:val="a6"/>
        <w:ind w:left="360"/>
        <w:jc w:val="both"/>
        <w:rPr>
          <w:sz w:val="28"/>
          <w:szCs w:val="28"/>
        </w:rPr>
      </w:pPr>
    </w:p>
    <w:p w:rsidR="00B73E93" w:rsidRDefault="00B73E93">
      <w:pPr>
        <w:pStyle w:val="a6"/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5A3A0B">
      <w:pPr>
        <w:jc w:val="both"/>
        <w:rPr>
          <w:sz w:val="28"/>
          <w:szCs w:val="28"/>
        </w:rPr>
      </w:pPr>
      <w:r>
        <w:rPr>
          <w:sz w:val="28"/>
          <w:szCs w:val="28"/>
        </w:rPr>
        <w:t>Глава сельского поселения</w:t>
      </w:r>
    </w:p>
    <w:p w:rsidR="00B73E93" w:rsidRDefault="005A3A0B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Мусорка                                                                                                </w:t>
      </w:r>
      <w:proofErr w:type="spellStart"/>
      <w:r>
        <w:rPr>
          <w:sz w:val="28"/>
          <w:szCs w:val="28"/>
        </w:rPr>
        <w:t>А.В.Трифанихин</w:t>
      </w:r>
      <w:proofErr w:type="spellEnd"/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>
      <w:pPr>
        <w:jc w:val="both"/>
        <w:rPr>
          <w:sz w:val="28"/>
          <w:szCs w:val="28"/>
        </w:rPr>
      </w:pPr>
    </w:p>
    <w:p w:rsidR="00B73E93" w:rsidRDefault="00B73E93" w:rsidP="00B97BD2">
      <w:pPr>
        <w:rPr>
          <w:sz w:val="28"/>
          <w:szCs w:val="28"/>
        </w:rPr>
      </w:pPr>
    </w:p>
    <w:p w:rsidR="00B73E93" w:rsidRDefault="005A3A0B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Приложение </w:t>
      </w:r>
      <w:r>
        <w:rPr>
          <w:sz w:val="28"/>
          <w:szCs w:val="28"/>
        </w:rPr>
        <w:t>№1</w:t>
      </w:r>
    </w:p>
    <w:p w:rsidR="00B73E93" w:rsidRDefault="005A3A0B">
      <w:pPr>
        <w:jc w:val="right"/>
        <w:rPr>
          <w:sz w:val="28"/>
          <w:szCs w:val="28"/>
        </w:rPr>
      </w:pPr>
      <w:r>
        <w:rPr>
          <w:sz w:val="28"/>
          <w:szCs w:val="28"/>
        </w:rPr>
        <w:t>К постановлению сельского поселения Мусорка</w:t>
      </w:r>
    </w:p>
    <w:p w:rsidR="00B73E93" w:rsidRDefault="005A3A0B">
      <w:pPr>
        <w:jc w:val="right"/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:rsidR="00B73E93" w:rsidRDefault="005A3A0B">
      <w:pPr>
        <w:jc w:val="right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</w:p>
    <w:p w:rsidR="00B73E93" w:rsidRDefault="00B97BD2">
      <w:pPr>
        <w:jc w:val="right"/>
        <w:rPr>
          <w:sz w:val="28"/>
          <w:szCs w:val="28"/>
        </w:rPr>
      </w:pPr>
      <w:r>
        <w:rPr>
          <w:sz w:val="28"/>
          <w:szCs w:val="28"/>
        </w:rPr>
        <w:t>От 22.11.2024 № 70</w:t>
      </w:r>
    </w:p>
    <w:p w:rsidR="00B73E93" w:rsidRDefault="00B73E93">
      <w:pPr>
        <w:pStyle w:val="a6"/>
        <w:rPr>
          <w:sz w:val="28"/>
          <w:szCs w:val="28"/>
        </w:rPr>
      </w:pPr>
    </w:p>
    <w:p w:rsidR="00B73E93" w:rsidRDefault="00B73E93">
      <w:pPr>
        <w:pStyle w:val="a6"/>
        <w:rPr>
          <w:sz w:val="28"/>
          <w:szCs w:val="28"/>
        </w:rPr>
      </w:pPr>
    </w:p>
    <w:p w:rsidR="00B73E93" w:rsidRDefault="005A3A0B">
      <w:pPr>
        <w:pStyle w:val="a6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 xml:space="preserve">Реестр </w:t>
      </w:r>
    </w:p>
    <w:p w:rsidR="00B73E93" w:rsidRDefault="005A3A0B">
      <w:pPr>
        <w:pStyle w:val="a6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 xml:space="preserve">Размещения мест (площадок) накопления твердых коммунальных отходов, расположенных на территории сельского </w:t>
      </w:r>
      <w:proofErr w:type="gramStart"/>
      <w:r>
        <w:rPr>
          <w:b/>
          <w:bCs/>
          <w:color w:val="000000"/>
          <w:sz w:val="28"/>
          <w:szCs w:val="28"/>
        </w:rPr>
        <w:t>поселения  Мусорка</w:t>
      </w:r>
      <w:proofErr w:type="gramEnd"/>
      <w:r>
        <w:rPr>
          <w:b/>
          <w:bCs/>
          <w:color w:val="000000"/>
          <w:sz w:val="28"/>
          <w:szCs w:val="28"/>
        </w:rPr>
        <w:t xml:space="preserve"> </w:t>
      </w:r>
      <w:r>
        <w:rPr>
          <w:b/>
          <w:bCs/>
          <w:color w:val="000000"/>
          <w:sz w:val="28"/>
          <w:szCs w:val="28"/>
        </w:rPr>
        <w:t>муниципального района Ставропольский Самарской области</w:t>
      </w:r>
    </w:p>
    <w:p w:rsidR="00B73E93" w:rsidRDefault="005A3A0B">
      <w:pPr>
        <w:pStyle w:val="a6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С. Мусорка</w:t>
      </w:r>
    </w:p>
    <w:p w:rsidR="00B73E93" w:rsidRDefault="00B97BD2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Ул.Аптечная-</w:t>
      </w:r>
      <w:proofErr w:type="gramStart"/>
      <w:r>
        <w:rPr>
          <w:color w:val="000000"/>
          <w:sz w:val="28"/>
          <w:szCs w:val="28"/>
        </w:rPr>
        <w:t xml:space="preserve">16 </w:t>
      </w:r>
      <w:r w:rsidR="005A3A0B">
        <w:rPr>
          <w:color w:val="000000"/>
          <w:sz w:val="28"/>
          <w:szCs w:val="28"/>
        </w:rPr>
        <w:t xml:space="preserve"> –</w:t>
      </w:r>
      <w:proofErr w:type="gramEnd"/>
      <w:r w:rsidR="005A3A0B">
        <w:rPr>
          <w:color w:val="000000"/>
          <w:sz w:val="28"/>
          <w:szCs w:val="28"/>
        </w:rPr>
        <w:t xml:space="preserve"> 2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Ул.Лапшова,10 – 1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Ул.Лапшова,40 – 2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Ул.Лапшова,59 – 1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Ул.Лапшова,82 – 2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Мира, 20 – 1 шт.</w:t>
      </w:r>
    </w:p>
    <w:p w:rsidR="00B73E93" w:rsidRDefault="00B97BD2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Молодежная,1А</w:t>
      </w:r>
      <w:r w:rsidR="005A3A0B">
        <w:rPr>
          <w:color w:val="000000"/>
          <w:sz w:val="28"/>
          <w:szCs w:val="28"/>
        </w:rPr>
        <w:t xml:space="preserve"> – 2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Молодежн</w:t>
      </w:r>
      <w:r>
        <w:rPr>
          <w:color w:val="000000"/>
          <w:sz w:val="28"/>
          <w:szCs w:val="28"/>
        </w:rPr>
        <w:t xml:space="preserve">ая, 5 – 2 шт. 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Полевая, 10 – 2 шт. 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Полевая, 12- 2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Полевая, 25 – 1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Полевая, 46 – 1 шт.</w:t>
      </w:r>
    </w:p>
    <w:p w:rsidR="00B73E93" w:rsidRDefault="005A3A0B">
      <w:pPr>
        <w:pStyle w:val="a6"/>
        <w:rPr>
          <w:sz w:val="28"/>
          <w:szCs w:val="28"/>
        </w:rPr>
      </w:pPr>
      <w:r>
        <w:rPr>
          <w:color w:val="000000"/>
          <w:sz w:val="28"/>
          <w:szCs w:val="28"/>
        </w:rPr>
        <w:t>Ул. Почтовая, 25 – 2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Почтовая, 60 – 1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Почтовая, 15 – 1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</w:t>
      </w:r>
      <w:r w:rsidR="001124EB">
        <w:rPr>
          <w:color w:val="000000"/>
          <w:sz w:val="28"/>
          <w:szCs w:val="28"/>
        </w:rPr>
        <w:t>л. Почтовая, 1</w:t>
      </w:r>
      <w:r>
        <w:rPr>
          <w:color w:val="000000"/>
          <w:sz w:val="28"/>
          <w:szCs w:val="28"/>
        </w:rPr>
        <w:t xml:space="preserve"> – 3 шт.</w:t>
      </w:r>
    </w:p>
    <w:p w:rsidR="00B73E93" w:rsidRDefault="001124E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 Советская,3А</w:t>
      </w:r>
      <w:r w:rsidR="005A3A0B">
        <w:rPr>
          <w:color w:val="000000"/>
          <w:sz w:val="28"/>
          <w:szCs w:val="28"/>
        </w:rPr>
        <w:t>– 3 шт.</w:t>
      </w:r>
    </w:p>
    <w:p w:rsidR="00B73E93" w:rsidRDefault="005A3A0B">
      <w:pPr>
        <w:pStyle w:val="a6"/>
        <w:rPr>
          <w:sz w:val="28"/>
          <w:szCs w:val="28"/>
        </w:rPr>
      </w:pPr>
      <w:r>
        <w:rPr>
          <w:color w:val="000000"/>
          <w:sz w:val="28"/>
          <w:szCs w:val="28"/>
        </w:rPr>
        <w:t>Ул. Советская, 21 – 2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Советская, 40 – 2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Советская, 56 – 1 шт.</w:t>
      </w:r>
    </w:p>
    <w:p w:rsidR="00B73E93" w:rsidRPr="001124EB" w:rsidRDefault="005A3A0B" w:rsidP="001124E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Советская, </w:t>
      </w:r>
      <w:proofErr w:type="gramStart"/>
      <w:r>
        <w:rPr>
          <w:color w:val="000000"/>
          <w:sz w:val="28"/>
          <w:szCs w:val="28"/>
        </w:rPr>
        <w:t>8  -</w:t>
      </w:r>
      <w:proofErr w:type="gramEnd"/>
      <w:r>
        <w:rPr>
          <w:color w:val="000000"/>
          <w:sz w:val="28"/>
          <w:szCs w:val="28"/>
        </w:rPr>
        <w:t xml:space="preserve"> 1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</w:t>
      </w:r>
      <w:r>
        <w:rPr>
          <w:color w:val="000000"/>
          <w:sz w:val="28"/>
          <w:szCs w:val="28"/>
        </w:rPr>
        <w:t>л. Сорокина, 19 – 1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Спортивная, 8 –2 шт.</w:t>
      </w:r>
    </w:p>
    <w:p w:rsidR="00B73E93" w:rsidRDefault="001124E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</w:t>
      </w:r>
      <w:r w:rsidR="005A3A0B">
        <w:rPr>
          <w:color w:val="000000"/>
          <w:sz w:val="28"/>
          <w:szCs w:val="28"/>
        </w:rPr>
        <w:t xml:space="preserve"> Молодежная</w:t>
      </w:r>
      <w:r>
        <w:rPr>
          <w:color w:val="000000"/>
          <w:sz w:val="28"/>
          <w:szCs w:val="28"/>
        </w:rPr>
        <w:t>,27</w:t>
      </w:r>
      <w:r w:rsidR="005A3A0B">
        <w:rPr>
          <w:color w:val="000000"/>
          <w:sz w:val="28"/>
          <w:szCs w:val="28"/>
        </w:rPr>
        <w:t xml:space="preserve"> – 2 шт. 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Школьная, 38-А – 1 </w:t>
      </w:r>
      <w:r>
        <w:rPr>
          <w:color w:val="000000"/>
          <w:sz w:val="28"/>
          <w:szCs w:val="28"/>
        </w:rPr>
        <w:t>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Лесная, 1А – 2 шт.</w:t>
      </w:r>
    </w:p>
    <w:p w:rsidR="00B73E93" w:rsidRDefault="00B73E93">
      <w:pPr>
        <w:pStyle w:val="a6"/>
        <w:rPr>
          <w:color w:val="000000"/>
          <w:sz w:val="28"/>
          <w:szCs w:val="28"/>
        </w:rPr>
      </w:pPr>
    </w:p>
    <w:p w:rsidR="00B73E93" w:rsidRDefault="005A3A0B">
      <w:pPr>
        <w:pStyle w:val="a6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С. Ташла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</w:t>
      </w:r>
      <w:proofErr w:type="spellStart"/>
      <w:r>
        <w:rPr>
          <w:color w:val="000000"/>
          <w:sz w:val="28"/>
          <w:szCs w:val="28"/>
        </w:rPr>
        <w:t>Залетова</w:t>
      </w:r>
      <w:proofErr w:type="spellEnd"/>
      <w:r>
        <w:rPr>
          <w:color w:val="000000"/>
          <w:sz w:val="28"/>
          <w:szCs w:val="28"/>
        </w:rPr>
        <w:t>, 13 – 1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</w:t>
      </w:r>
      <w:proofErr w:type="spellStart"/>
      <w:r>
        <w:rPr>
          <w:color w:val="000000"/>
          <w:sz w:val="28"/>
          <w:szCs w:val="28"/>
        </w:rPr>
        <w:t>Залетова</w:t>
      </w:r>
      <w:proofErr w:type="spellEnd"/>
      <w:r>
        <w:rPr>
          <w:color w:val="000000"/>
          <w:sz w:val="28"/>
          <w:szCs w:val="28"/>
        </w:rPr>
        <w:t xml:space="preserve">, 51 -1 шт. </w:t>
      </w:r>
    </w:p>
    <w:p w:rsidR="00B73E93" w:rsidRDefault="001124E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Зеленая,1А</w:t>
      </w:r>
      <w:r w:rsidR="005A3A0B">
        <w:rPr>
          <w:color w:val="000000"/>
          <w:sz w:val="28"/>
          <w:szCs w:val="28"/>
        </w:rPr>
        <w:t>–2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Партизанская, 19 – 1 шт.</w:t>
      </w:r>
    </w:p>
    <w:p w:rsidR="00B73E93" w:rsidRDefault="001124E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Залетова,24Б</w:t>
      </w:r>
      <w:r w:rsidR="005A3A0B">
        <w:rPr>
          <w:color w:val="000000"/>
          <w:sz w:val="28"/>
          <w:szCs w:val="28"/>
        </w:rPr>
        <w:t xml:space="preserve"> – 1 шт.</w:t>
      </w:r>
    </w:p>
    <w:p w:rsidR="00B73E93" w:rsidRDefault="001124E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Зеленая,7А</w:t>
      </w:r>
      <w:r w:rsidR="005A3A0B">
        <w:rPr>
          <w:color w:val="000000"/>
          <w:sz w:val="28"/>
          <w:szCs w:val="28"/>
        </w:rPr>
        <w:t xml:space="preserve"> – 1 шт.</w:t>
      </w:r>
    </w:p>
    <w:p w:rsidR="00B73E93" w:rsidRDefault="001124E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Школьная,1А</w:t>
      </w:r>
      <w:r w:rsidR="005A3A0B">
        <w:rPr>
          <w:color w:val="000000"/>
          <w:sz w:val="28"/>
          <w:szCs w:val="28"/>
        </w:rPr>
        <w:t>– 2 шт.</w:t>
      </w:r>
    </w:p>
    <w:p w:rsidR="00B73E93" w:rsidRDefault="001124E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Песочная, </w:t>
      </w:r>
      <w:r w:rsidR="005A3A0B">
        <w:rPr>
          <w:color w:val="000000"/>
          <w:sz w:val="28"/>
          <w:szCs w:val="28"/>
        </w:rPr>
        <w:t>Святой источник – 2 шт.</w:t>
      </w:r>
    </w:p>
    <w:p w:rsidR="00B73E93" w:rsidRDefault="009C6AB0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</w:t>
      </w:r>
      <w:r w:rsidR="001124EB">
        <w:rPr>
          <w:color w:val="000000"/>
          <w:sz w:val="28"/>
          <w:szCs w:val="28"/>
        </w:rPr>
        <w:t>Центральная</w:t>
      </w:r>
      <w:r>
        <w:rPr>
          <w:color w:val="000000"/>
          <w:sz w:val="28"/>
          <w:szCs w:val="28"/>
        </w:rPr>
        <w:t>,31А</w:t>
      </w:r>
      <w:r w:rsidR="005A3A0B">
        <w:rPr>
          <w:color w:val="000000"/>
          <w:sz w:val="28"/>
          <w:szCs w:val="28"/>
        </w:rPr>
        <w:t xml:space="preserve"> -3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Центральная, 2 – 1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Центральная, 65-1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Центральная, 73 – 1 шт.</w:t>
      </w:r>
    </w:p>
    <w:p w:rsidR="00B73E93" w:rsidRDefault="009C6AB0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Центральная ,1</w:t>
      </w:r>
      <w:r w:rsidR="005A3A0B">
        <w:rPr>
          <w:color w:val="000000"/>
          <w:sz w:val="28"/>
          <w:szCs w:val="28"/>
        </w:rPr>
        <w:t>–3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Школьная, 16 – 1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Школьная, 20Б – 2 шт.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</w:t>
      </w:r>
      <w:proofErr w:type="spellStart"/>
      <w:r>
        <w:rPr>
          <w:color w:val="000000"/>
          <w:sz w:val="28"/>
          <w:szCs w:val="28"/>
        </w:rPr>
        <w:t>Залетова</w:t>
      </w:r>
      <w:proofErr w:type="spellEnd"/>
      <w:r>
        <w:rPr>
          <w:color w:val="000000"/>
          <w:sz w:val="28"/>
          <w:szCs w:val="28"/>
        </w:rPr>
        <w:t>, 24 – 1 шт.</w:t>
      </w:r>
    </w:p>
    <w:p w:rsidR="009C6AB0" w:rsidRDefault="009C6AB0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Хлебная,1А-1 шт.</w:t>
      </w:r>
    </w:p>
    <w:p w:rsidR="00B73E93" w:rsidRDefault="00B73E93">
      <w:pPr>
        <w:pStyle w:val="a6"/>
        <w:rPr>
          <w:color w:val="000000"/>
          <w:sz w:val="28"/>
          <w:szCs w:val="28"/>
        </w:rPr>
      </w:pPr>
    </w:p>
    <w:p w:rsidR="00B73E93" w:rsidRDefault="005A3A0B">
      <w:pPr>
        <w:pStyle w:val="a6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         </w:t>
      </w:r>
      <w:r>
        <w:rPr>
          <w:b/>
          <w:color w:val="000000"/>
          <w:sz w:val="28"/>
          <w:szCs w:val="28"/>
        </w:rPr>
        <w:t xml:space="preserve">                                 СНТ «Яблонька»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1-й проезд — бункер накопитель 1шт.</w:t>
      </w:r>
    </w:p>
    <w:p w:rsidR="00B73E93" w:rsidRDefault="00B73E93">
      <w:pPr>
        <w:pStyle w:val="a6"/>
        <w:rPr>
          <w:color w:val="000000"/>
          <w:sz w:val="28"/>
          <w:szCs w:val="28"/>
        </w:rPr>
      </w:pPr>
    </w:p>
    <w:p w:rsidR="00B73E93" w:rsidRDefault="005A3A0B">
      <w:pPr>
        <w:pStyle w:val="a6"/>
        <w:rPr>
          <w:b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     </w:t>
      </w:r>
      <w:r>
        <w:rPr>
          <w:b/>
          <w:color w:val="000000"/>
          <w:sz w:val="28"/>
          <w:szCs w:val="28"/>
        </w:rPr>
        <w:t>СНТ «Дубок»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Улица – нет – бункер накопитель 1 шт.</w:t>
      </w:r>
    </w:p>
    <w:p w:rsidR="00B73E93" w:rsidRDefault="00B73E93">
      <w:pPr>
        <w:pStyle w:val="a6"/>
        <w:rPr>
          <w:b/>
          <w:color w:val="000000"/>
          <w:sz w:val="28"/>
          <w:szCs w:val="28"/>
        </w:rPr>
      </w:pPr>
    </w:p>
    <w:p w:rsidR="00B73E93" w:rsidRDefault="005A3A0B">
      <w:pPr>
        <w:pStyle w:val="a6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                                          ТСН «</w:t>
      </w:r>
      <w:proofErr w:type="spellStart"/>
      <w:r>
        <w:rPr>
          <w:b/>
          <w:color w:val="000000"/>
          <w:sz w:val="28"/>
          <w:szCs w:val="28"/>
        </w:rPr>
        <w:t>Ташлинское</w:t>
      </w:r>
      <w:proofErr w:type="spellEnd"/>
      <w:r>
        <w:rPr>
          <w:b/>
          <w:color w:val="000000"/>
          <w:sz w:val="28"/>
          <w:szCs w:val="28"/>
        </w:rPr>
        <w:t>»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Улица – нет – </w:t>
      </w:r>
      <w:r>
        <w:rPr>
          <w:color w:val="000000"/>
          <w:sz w:val="28"/>
          <w:szCs w:val="28"/>
        </w:rPr>
        <w:t>контейнеры 5 шт.</w:t>
      </w:r>
    </w:p>
    <w:p w:rsidR="00B73E93" w:rsidRDefault="00B73E93">
      <w:pPr>
        <w:pStyle w:val="a6"/>
        <w:rPr>
          <w:color w:val="000000"/>
          <w:sz w:val="28"/>
          <w:szCs w:val="28"/>
        </w:rPr>
      </w:pPr>
    </w:p>
    <w:p w:rsidR="00B73E93" w:rsidRDefault="005A3A0B">
      <w:pPr>
        <w:pStyle w:val="a6"/>
        <w:jc w:val="center"/>
        <w:rPr>
          <w:b/>
          <w:bCs/>
        </w:rPr>
      </w:pPr>
      <w:r>
        <w:rPr>
          <w:b/>
          <w:bCs/>
          <w:color w:val="000000"/>
          <w:sz w:val="28"/>
          <w:szCs w:val="28"/>
        </w:rPr>
        <w:t>СНТ «Красное поле»</w:t>
      </w:r>
    </w:p>
    <w:p w:rsidR="00B73E93" w:rsidRDefault="005A3A0B">
      <w:pPr>
        <w:pStyle w:val="a6"/>
        <w:rPr>
          <w:b/>
          <w:bCs/>
        </w:rPr>
      </w:pPr>
      <w:r>
        <w:rPr>
          <w:color w:val="000000"/>
          <w:sz w:val="28"/>
          <w:szCs w:val="28"/>
        </w:rPr>
        <w:t xml:space="preserve">Участок 100 — 2 контейнера объемом 8,0 </w:t>
      </w:r>
      <w:proofErr w:type="spellStart"/>
      <w:proofErr w:type="gramStart"/>
      <w:r>
        <w:rPr>
          <w:color w:val="000000"/>
          <w:sz w:val="28"/>
          <w:szCs w:val="28"/>
        </w:rPr>
        <w:t>куб.м</w:t>
      </w:r>
      <w:proofErr w:type="spellEnd"/>
      <w:proofErr w:type="gramEnd"/>
    </w:p>
    <w:p w:rsidR="00B73E93" w:rsidRDefault="00B73E93">
      <w:pPr>
        <w:pStyle w:val="a6"/>
        <w:rPr>
          <w:b/>
          <w:color w:val="000000"/>
          <w:sz w:val="28"/>
          <w:szCs w:val="28"/>
        </w:rPr>
      </w:pPr>
    </w:p>
    <w:p w:rsidR="00B73E93" w:rsidRDefault="00B73E93">
      <w:pPr>
        <w:pStyle w:val="a6"/>
        <w:rPr>
          <w:b/>
          <w:color w:val="000000"/>
          <w:sz w:val="28"/>
          <w:szCs w:val="28"/>
        </w:rPr>
      </w:pPr>
    </w:p>
    <w:p w:rsidR="00B73E93" w:rsidRDefault="009C6AB0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Всего: 47 площадок / 75</w:t>
      </w:r>
      <w:r w:rsidR="005A3A0B">
        <w:rPr>
          <w:color w:val="000000"/>
          <w:sz w:val="28"/>
          <w:szCs w:val="28"/>
        </w:rPr>
        <w:t xml:space="preserve"> контейнеров</w:t>
      </w:r>
    </w:p>
    <w:p w:rsidR="00B73E93" w:rsidRDefault="005A3A0B">
      <w:pPr>
        <w:pStyle w:val="a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   2 </w:t>
      </w:r>
      <w:proofErr w:type="gramStart"/>
      <w:r>
        <w:rPr>
          <w:color w:val="000000"/>
          <w:sz w:val="28"/>
          <w:szCs w:val="28"/>
        </w:rPr>
        <w:t>бункера  накопителя</w:t>
      </w:r>
      <w:proofErr w:type="gramEnd"/>
    </w:p>
    <w:p w:rsidR="00B73E93" w:rsidRDefault="00B73E93">
      <w:pPr>
        <w:pStyle w:val="a6"/>
        <w:rPr>
          <w:color w:val="000000"/>
          <w:sz w:val="28"/>
          <w:szCs w:val="28"/>
        </w:rPr>
      </w:pPr>
    </w:p>
    <w:p w:rsidR="00B73E93" w:rsidRDefault="00B73E93">
      <w:pPr>
        <w:pStyle w:val="a6"/>
        <w:rPr>
          <w:color w:val="000000"/>
          <w:sz w:val="28"/>
          <w:szCs w:val="28"/>
        </w:rPr>
      </w:pPr>
    </w:p>
    <w:p w:rsidR="00B73E93" w:rsidRDefault="00B73E93">
      <w:pPr>
        <w:pStyle w:val="a6"/>
        <w:rPr>
          <w:sz w:val="28"/>
          <w:szCs w:val="28"/>
        </w:rPr>
      </w:pPr>
    </w:p>
    <w:p w:rsidR="00B73E93" w:rsidRDefault="00B73E93">
      <w:pPr>
        <w:pStyle w:val="a6"/>
        <w:rPr>
          <w:sz w:val="28"/>
          <w:szCs w:val="28"/>
        </w:rPr>
      </w:pPr>
    </w:p>
    <w:p w:rsidR="00B73E93" w:rsidRDefault="00B73E93">
      <w:pPr>
        <w:pStyle w:val="a6"/>
        <w:rPr>
          <w:sz w:val="28"/>
          <w:szCs w:val="28"/>
        </w:rPr>
      </w:pPr>
    </w:p>
    <w:p w:rsidR="00B73E93" w:rsidRDefault="00B73E93">
      <w:pPr>
        <w:pStyle w:val="a6"/>
        <w:rPr>
          <w:sz w:val="28"/>
          <w:szCs w:val="28"/>
        </w:rPr>
      </w:pPr>
    </w:p>
    <w:p w:rsidR="00B73E93" w:rsidRDefault="00B73E93">
      <w:pPr>
        <w:pStyle w:val="a6"/>
        <w:rPr>
          <w:sz w:val="28"/>
          <w:szCs w:val="28"/>
        </w:rPr>
      </w:pPr>
    </w:p>
    <w:p w:rsidR="00B73E93" w:rsidRDefault="00B73E93">
      <w:pPr>
        <w:pStyle w:val="a6"/>
        <w:rPr>
          <w:sz w:val="28"/>
          <w:szCs w:val="28"/>
        </w:rPr>
      </w:pPr>
    </w:p>
    <w:p w:rsidR="00B73E93" w:rsidRDefault="00B73E93">
      <w:pPr>
        <w:pStyle w:val="a6"/>
        <w:rPr>
          <w:sz w:val="28"/>
          <w:szCs w:val="28"/>
        </w:rPr>
      </w:pPr>
    </w:p>
    <w:p w:rsidR="00B73E93" w:rsidRDefault="00B73E93">
      <w:pPr>
        <w:pStyle w:val="a6"/>
        <w:rPr>
          <w:sz w:val="28"/>
          <w:szCs w:val="28"/>
        </w:rPr>
      </w:pPr>
    </w:p>
    <w:p w:rsidR="00B73E93" w:rsidRDefault="00B73E93">
      <w:pPr>
        <w:pStyle w:val="a6"/>
        <w:rPr>
          <w:sz w:val="28"/>
          <w:szCs w:val="28"/>
        </w:rPr>
      </w:pPr>
    </w:p>
    <w:p w:rsidR="00B73E93" w:rsidRDefault="00B73E93">
      <w:pPr>
        <w:rPr>
          <w:b/>
          <w:bCs/>
          <w:sz w:val="28"/>
          <w:szCs w:val="28"/>
        </w:rPr>
      </w:pPr>
    </w:p>
    <w:p w:rsidR="00B73E93" w:rsidRDefault="00B73E93">
      <w:pPr>
        <w:rPr>
          <w:b/>
          <w:bCs/>
          <w:sz w:val="28"/>
          <w:szCs w:val="28"/>
        </w:rPr>
      </w:pPr>
    </w:p>
    <w:p w:rsidR="00B73E93" w:rsidRDefault="00B73E93">
      <w:pPr>
        <w:rPr>
          <w:b/>
          <w:bCs/>
          <w:sz w:val="28"/>
          <w:szCs w:val="28"/>
        </w:rPr>
      </w:pPr>
    </w:p>
    <w:p w:rsidR="00B73E93" w:rsidRDefault="00B73E93">
      <w:pPr>
        <w:rPr>
          <w:sz w:val="28"/>
          <w:szCs w:val="28"/>
        </w:rPr>
      </w:pPr>
    </w:p>
    <w:sectPr w:rsidR="00B73E93">
      <w:pgSz w:w="11906" w:h="16838"/>
      <w:pgMar w:top="1134" w:right="850" w:bottom="1134" w:left="1701" w:header="0" w:footer="0" w:gutter="0"/>
      <w:cols w:space="720"/>
      <w:formProt w:val="0"/>
      <w:docGrid w:linePitch="360" w:charSpace="1228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85660"/>
    <w:multiLevelType w:val="multilevel"/>
    <w:tmpl w:val="B5B6A01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447443B"/>
    <w:multiLevelType w:val="multilevel"/>
    <w:tmpl w:val="BF14D31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54C3E28"/>
    <w:multiLevelType w:val="multilevel"/>
    <w:tmpl w:val="AC908446"/>
    <w:lvl w:ilvl="0">
      <w:start w:val="1"/>
      <w:numFmt w:val="none"/>
      <w:pStyle w:val="11"/>
      <w:suff w:val="nothing"/>
      <w:lvlText w:val=""/>
      <w:lvlJc w:val="left"/>
      <w:pPr>
        <w:tabs>
          <w:tab w:val="num" w:pos="0"/>
        </w:tabs>
        <w:ind w:left="432" w:hanging="432"/>
      </w:pPr>
      <w:rPr>
        <w:sz w:val="1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autoHyphenation/>
  <w:doNotHyphenateCaps/>
  <w:characterSpacingControl w:val="doNotCompress"/>
  <w:compat>
    <w:compatSetting w:name="compatibilityMode" w:uri="http://schemas.microsoft.com/office/word" w:val="12"/>
  </w:compat>
  <w:rsids>
    <w:rsidRoot w:val="00B73E93"/>
    <w:rsid w:val="001124EB"/>
    <w:rsid w:val="005A3A0B"/>
    <w:rsid w:val="009C6AB0"/>
    <w:rsid w:val="00B73E93"/>
    <w:rsid w:val="00B97BD2"/>
    <w:rsid w:val="00C55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82C58"/>
  <w15:docId w15:val="{2A9BBD0E-9FD3-4167-A539-193F244AB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348C7"/>
    <w:pPr>
      <w:spacing w:after="160" w:line="259" w:lineRule="auto"/>
    </w:pPr>
    <w:rPr>
      <w:rFonts w:cs="Calibri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link w:val="1"/>
    <w:uiPriority w:val="99"/>
    <w:qFormat/>
    <w:rsid w:val="001348C7"/>
    <w:pPr>
      <w:keepNext/>
      <w:numPr>
        <w:numId w:val="1"/>
      </w:numPr>
      <w:spacing w:after="0" w:line="240" w:lineRule="auto"/>
      <w:outlineLvl w:val="0"/>
    </w:pPr>
    <w:rPr>
      <w:rFonts w:eastAsia="Times New Roman"/>
      <w:b/>
      <w:bCs/>
      <w:sz w:val="24"/>
      <w:szCs w:val="24"/>
      <w:lang w:eastAsia="zh-CN"/>
    </w:rPr>
  </w:style>
  <w:style w:type="character" w:customStyle="1" w:styleId="1">
    <w:name w:val="Заголовок 1 Знак"/>
    <w:basedOn w:val="a0"/>
    <w:link w:val="11"/>
    <w:uiPriority w:val="99"/>
    <w:qFormat/>
    <w:locked/>
    <w:rsid w:val="001348C7"/>
    <w:rPr>
      <w:rFonts w:ascii="Calibri" w:hAnsi="Calibri" w:cs="Calibri"/>
      <w:b/>
      <w:bCs/>
      <w:sz w:val="24"/>
      <w:szCs w:val="24"/>
      <w:lang w:eastAsia="zh-CN"/>
    </w:rPr>
  </w:style>
  <w:style w:type="character" w:customStyle="1" w:styleId="-">
    <w:name w:val="Интернет-ссылка"/>
    <w:basedOn w:val="a0"/>
    <w:uiPriority w:val="99"/>
    <w:rsid w:val="00932451"/>
    <w:rPr>
      <w:color w:val="0000FF"/>
      <w:u w:val="single"/>
    </w:rPr>
  </w:style>
  <w:style w:type="paragraph" w:customStyle="1" w:styleId="10">
    <w:name w:val="Заголовок1"/>
    <w:basedOn w:val="a"/>
    <w:next w:val="a3"/>
    <w:qFormat/>
    <w:rsid w:val="00047C6B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3">
    <w:name w:val="Body Text"/>
    <w:basedOn w:val="a"/>
    <w:rsid w:val="00047C6B"/>
    <w:pPr>
      <w:spacing w:after="140" w:line="276" w:lineRule="auto"/>
    </w:pPr>
  </w:style>
  <w:style w:type="paragraph" w:styleId="a4">
    <w:name w:val="List"/>
    <w:basedOn w:val="a3"/>
    <w:rsid w:val="00047C6B"/>
    <w:rPr>
      <w:rFonts w:cs="Mangal"/>
    </w:rPr>
  </w:style>
  <w:style w:type="paragraph" w:customStyle="1" w:styleId="12">
    <w:name w:val="Название объекта1"/>
    <w:basedOn w:val="a"/>
    <w:qFormat/>
    <w:rsid w:val="00047C6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5">
    <w:name w:val="index heading"/>
    <w:basedOn w:val="a"/>
    <w:qFormat/>
    <w:rsid w:val="00047C6B"/>
    <w:pPr>
      <w:suppressLineNumbers/>
    </w:pPr>
    <w:rPr>
      <w:rFonts w:cs="Mangal"/>
    </w:rPr>
  </w:style>
  <w:style w:type="paragraph" w:styleId="a6">
    <w:name w:val="List Paragraph"/>
    <w:basedOn w:val="a"/>
    <w:uiPriority w:val="99"/>
    <w:qFormat/>
    <w:rsid w:val="008A01EB"/>
    <w:pPr>
      <w:ind w:left="720"/>
    </w:pPr>
  </w:style>
  <w:style w:type="paragraph" w:styleId="a7">
    <w:name w:val="Balloon Text"/>
    <w:basedOn w:val="a"/>
    <w:link w:val="a8"/>
    <w:uiPriority w:val="99"/>
    <w:semiHidden/>
    <w:unhideWhenUsed/>
    <w:rsid w:val="009C6A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9C6AB0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usorka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6</Pages>
  <Words>625</Words>
  <Characters>3565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</dc:creator>
  <dc:description/>
  <cp:lastModifiedBy>Пользователь</cp:lastModifiedBy>
  <cp:revision>22</cp:revision>
  <cp:lastPrinted>2024-11-22T07:26:00Z</cp:lastPrinted>
  <dcterms:created xsi:type="dcterms:W3CDTF">2023-02-20T05:02:00Z</dcterms:created>
  <dcterms:modified xsi:type="dcterms:W3CDTF">2024-11-22T07:27:00Z</dcterms:modified>
  <dc:language>ru-RU</dc:language>
</cp:coreProperties>
</file>